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9469FB" w14:textId="77777777" w:rsidR="000766C5" w:rsidRDefault="007468B0">
      <w:pPr>
        <w:pStyle w:val="a8"/>
        <w:widowControl/>
        <w:spacing w:line="23" w:lineRule="atLeast"/>
        <w:rPr>
          <w:rFonts w:ascii="黑体" w:eastAsia="黑体" w:hAnsi="黑体" w:cs="黑体" w:hint="eastAsia"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color w:val="000000"/>
          <w:sz w:val="32"/>
          <w:szCs w:val="32"/>
        </w:rPr>
        <w:t>附件1：</w:t>
      </w:r>
    </w:p>
    <w:p w14:paraId="6EB27AC0" w14:textId="77777777" w:rsidR="000766C5" w:rsidRDefault="007468B0">
      <w:pPr>
        <w:pStyle w:val="a8"/>
        <w:widowControl/>
        <w:spacing w:line="23" w:lineRule="atLeast"/>
        <w:jc w:val="center"/>
        <w:rPr>
          <w:rFonts w:ascii="黑体" w:eastAsia="黑体" w:hAnsi="黑体" w:cs="黑体" w:hint="eastAsia"/>
          <w:color w:val="000000"/>
          <w:sz w:val="36"/>
          <w:szCs w:val="36"/>
        </w:rPr>
      </w:pPr>
      <w:r>
        <w:rPr>
          <w:rFonts w:ascii="黑体" w:eastAsia="黑体" w:hAnsi="黑体" w:cs="黑体" w:hint="eastAsia"/>
          <w:color w:val="000000"/>
          <w:sz w:val="36"/>
          <w:szCs w:val="36"/>
        </w:rPr>
        <w:t>江西省自然科学基金结题项目汇总表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1701"/>
        <w:gridCol w:w="4252"/>
        <w:gridCol w:w="1560"/>
        <w:gridCol w:w="1701"/>
        <w:gridCol w:w="1842"/>
        <w:gridCol w:w="1701"/>
      </w:tblGrid>
      <w:tr w:rsidR="000766C5" w14:paraId="6D24E645" w14:textId="77777777" w:rsidTr="009F1A30">
        <w:tc>
          <w:tcPr>
            <w:tcW w:w="959" w:type="dxa"/>
          </w:tcPr>
          <w:p w14:paraId="501C1D46" w14:textId="77777777" w:rsidR="000766C5" w:rsidRDefault="007468B0">
            <w:pPr>
              <w:pStyle w:val="a8"/>
              <w:widowControl/>
              <w:spacing w:line="23" w:lineRule="atLeast"/>
              <w:jc w:val="center"/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1701" w:type="dxa"/>
          </w:tcPr>
          <w:p w14:paraId="619BD447" w14:textId="77777777" w:rsidR="000766C5" w:rsidRDefault="007468B0">
            <w:pPr>
              <w:pStyle w:val="a8"/>
              <w:widowControl/>
              <w:spacing w:line="23" w:lineRule="atLeast"/>
              <w:jc w:val="center"/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  <w:t>项目编号</w:t>
            </w:r>
          </w:p>
        </w:tc>
        <w:tc>
          <w:tcPr>
            <w:tcW w:w="4252" w:type="dxa"/>
          </w:tcPr>
          <w:p w14:paraId="322B9D6E" w14:textId="77777777" w:rsidR="000766C5" w:rsidRDefault="007468B0">
            <w:pPr>
              <w:pStyle w:val="a8"/>
              <w:widowControl/>
              <w:spacing w:line="23" w:lineRule="atLeast"/>
              <w:jc w:val="center"/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  <w:t>项目名称</w:t>
            </w:r>
          </w:p>
        </w:tc>
        <w:tc>
          <w:tcPr>
            <w:tcW w:w="1560" w:type="dxa"/>
          </w:tcPr>
          <w:p w14:paraId="4E43658B" w14:textId="77777777" w:rsidR="000766C5" w:rsidRDefault="007468B0">
            <w:pPr>
              <w:pStyle w:val="a8"/>
              <w:widowControl/>
              <w:spacing w:line="23" w:lineRule="atLeast"/>
              <w:jc w:val="center"/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  <w:t>工作单位</w:t>
            </w:r>
          </w:p>
        </w:tc>
        <w:tc>
          <w:tcPr>
            <w:tcW w:w="1701" w:type="dxa"/>
          </w:tcPr>
          <w:p w14:paraId="0A9B6482" w14:textId="77777777" w:rsidR="000766C5" w:rsidRDefault="007468B0">
            <w:pPr>
              <w:pStyle w:val="a8"/>
              <w:widowControl/>
              <w:spacing w:line="23" w:lineRule="atLeast"/>
              <w:jc w:val="center"/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  <w:t>项目负责人</w:t>
            </w:r>
          </w:p>
        </w:tc>
        <w:tc>
          <w:tcPr>
            <w:tcW w:w="1842" w:type="dxa"/>
          </w:tcPr>
          <w:p w14:paraId="066B8EFF" w14:textId="77777777" w:rsidR="000766C5" w:rsidRDefault="007468B0">
            <w:pPr>
              <w:pStyle w:val="a8"/>
              <w:widowControl/>
              <w:spacing w:line="23" w:lineRule="atLeast"/>
              <w:jc w:val="center"/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  <w:t>学科</w:t>
            </w:r>
          </w:p>
        </w:tc>
        <w:tc>
          <w:tcPr>
            <w:tcW w:w="1701" w:type="dxa"/>
          </w:tcPr>
          <w:p w14:paraId="67596FDA" w14:textId="77777777" w:rsidR="000766C5" w:rsidRDefault="007468B0">
            <w:pPr>
              <w:pStyle w:val="a8"/>
              <w:widowControl/>
              <w:spacing w:line="23" w:lineRule="atLeast"/>
              <w:jc w:val="center"/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  <w:t>基金类别</w:t>
            </w:r>
          </w:p>
        </w:tc>
      </w:tr>
      <w:tr w:rsidR="0042435B" w14:paraId="7CD37668" w14:textId="77777777" w:rsidTr="009F1A30">
        <w:tc>
          <w:tcPr>
            <w:tcW w:w="959" w:type="dxa"/>
            <w:vAlign w:val="center"/>
          </w:tcPr>
          <w:p w14:paraId="3BA2CA5F" w14:textId="2DA3AAD2" w:rsidR="0042435B" w:rsidRPr="00132FF9" w:rsidRDefault="0042435B" w:rsidP="009A3EEE">
            <w:pPr>
              <w:pStyle w:val="a8"/>
              <w:widowControl/>
              <w:spacing w:line="23" w:lineRule="atLeast"/>
              <w:jc w:val="center"/>
              <w:rPr>
                <w:rFonts w:ascii="仿宋" w:eastAsia="仿宋" w:hAnsi="仿宋" w:cs="仿宋_GB2312" w:hint="eastAsia"/>
                <w:color w:val="000000"/>
              </w:rPr>
            </w:pPr>
          </w:p>
        </w:tc>
        <w:tc>
          <w:tcPr>
            <w:tcW w:w="1701" w:type="dxa"/>
            <w:vAlign w:val="center"/>
          </w:tcPr>
          <w:p w14:paraId="6F3A682A" w14:textId="76CCD145" w:rsidR="0042435B" w:rsidRPr="003C6EE9" w:rsidRDefault="0042435B" w:rsidP="003C6EE9">
            <w:pPr>
              <w:jc w:val="center"/>
              <w:rPr>
                <w:rFonts w:ascii="仿宋" w:eastAsia="仿宋" w:hAnsi="仿宋" w:cs="Arial" w:hint="eastAsia"/>
                <w:sz w:val="24"/>
              </w:rPr>
            </w:pPr>
          </w:p>
        </w:tc>
        <w:tc>
          <w:tcPr>
            <w:tcW w:w="4252" w:type="dxa"/>
            <w:vAlign w:val="center"/>
          </w:tcPr>
          <w:p w14:paraId="2EBB024E" w14:textId="3EB48F00" w:rsidR="0042435B" w:rsidRPr="003C6EE9" w:rsidRDefault="0042435B" w:rsidP="00362742">
            <w:pPr>
              <w:rPr>
                <w:rFonts w:ascii="仿宋" w:eastAsia="仿宋" w:hAnsi="仿宋" w:cs="Arial" w:hint="eastAsia"/>
                <w:sz w:val="24"/>
              </w:rPr>
            </w:pPr>
          </w:p>
        </w:tc>
        <w:tc>
          <w:tcPr>
            <w:tcW w:w="1560" w:type="dxa"/>
            <w:vAlign w:val="center"/>
          </w:tcPr>
          <w:p w14:paraId="5754254E" w14:textId="6F9CAEEE" w:rsidR="0042435B" w:rsidRPr="00132FF9" w:rsidRDefault="0042435B" w:rsidP="009A3EEE">
            <w:pPr>
              <w:pStyle w:val="a8"/>
              <w:widowControl/>
              <w:spacing w:line="23" w:lineRule="atLeast"/>
              <w:jc w:val="center"/>
              <w:rPr>
                <w:rFonts w:ascii="仿宋" w:eastAsia="仿宋" w:hAnsi="仿宋" w:cs="仿宋_GB2312" w:hint="eastAsia"/>
                <w:color w:val="000000"/>
              </w:rPr>
            </w:pPr>
          </w:p>
        </w:tc>
        <w:tc>
          <w:tcPr>
            <w:tcW w:w="1701" w:type="dxa"/>
            <w:vAlign w:val="center"/>
          </w:tcPr>
          <w:p w14:paraId="5227F94D" w14:textId="5499365E" w:rsidR="0042435B" w:rsidRPr="00132FF9" w:rsidRDefault="0042435B">
            <w:pPr>
              <w:jc w:val="center"/>
              <w:rPr>
                <w:rFonts w:ascii="仿宋" w:eastAsia="仿宋" w:hAnsi="仿宋" w:cs="Arial" w:hint="eastAsia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6293E240" w14:textId="4F0AAD9D" w:rsidR="0042435B" w:rsidRPr="00DA02E4" w:rsidRDefault="0042435B" w:rsidP="006F35CF">
            <w:pPr>
              <w:pStyle w:val="a8"/>
              <w:widowControl/>
              <w:spacing w:line="23" w:lineRule="atLeast"/>
              <w:jc w:val="center"/>
              <w:rPr>
                <w:rFonts w:ascii="仿宋" w:eastAsia="仿宋" w:hAnsi="仿宋" w:cs="仿宋_GB2312" w:hint="eastAsia"/>
                <w:color w:val="000000"/>
              </w:rPr>
            </w:pPr>
          </w:p>
        </w:tc>
        <w:tc>
          <w:tcPr>
            <w:tcW w:w="1701" w:type="dxa"/>
            <w:vAlign w:val="center"/>
          </w:tcPr>
          <w:p w14:paraId="5E5BA4F0" w14:textId="627F308D" w:rsidR="00362742" w:rsidRPr="00132FF9" w:rsidRDefault="00362742" w:rsidP="00362742">
            <w:pPr>
              <w:rPr>
                <w:rFonts w:ascii="仿宋" w:eastAsia="仿宋" w:hAnsi="仿宋" w:cs="Arial" w:hint="eastAsia"/>
                <w:sz w:val="24"/>
              </w:rPr>
            </w:pPr>
          </w:p>
        </w:tc>
      </w:tr>
      <w:tr w:rsidR="00362742" w14:paraId="5DDA6FD5" w14:textId="77777777" w:rsidTr="009F1A30">
        <w:tc>
          <w:tcPr>
            <w:tcW w:w="959" w:type="dxa"/>
            <w:vAlign w:val="center"/>
          </w:tcPr>
          <w:p w14:paraId="46D695D6" w14:textId="77777777" w:rsidR="00362742" w:rsidRPr="00132FF9" w:rsidRDefault="00362742" w:rsidP="009A3EEE">
            <w:pPr>
              <w:pStyle w:val="a8"/>
              <w:widowControl/>
              <w:spacing w:line="23" w:lineRule="atLeast"/>
              <w:jc w:val="center"/>
              <w:rPr>
                <w:rFonts w:ascii="仿宋" w:eastAsia="仿宋" w:hAnsi="仿宋" w:cs="仿宋_GB2312" w:hint="eastAsia"/>
                <w:color w:val="000000"/>
              </w:rPr>
            </w:pPr>
          </w:p>
        </w:tc>
        <w:tc>
          <w:tcPr>
            <w:tcW w:w="1701" w:type="dxa"/>
            <w:vAlign w:val="center"/>
          </w:tcPr>
          <w:p w14:paraId="313F1AAB" w14:textId="77777777" w:rsidR="00362742" w:rsidRPr="003C6EE9" w:rsidRDefault="00362742" w:rsidP="003C6EE9">
            <w:pPr>
              <w:jc w:val="center"/>
              <w:rPr>
                <w:rFonts w:ascii="仿宋" w:eastAsia="仿宋" w:hAnsi="仿宋" w:cs="Arial" w:hint="eastAsia"/>
                <w:sz w:val="24"/>
              </w:rPr>
            </w:pPr>
          </w:p>
        </w:tc>
        <w:tc>
          <w:tcPr>
            <w:tcW w:w="4252" w:type="dxa"/>
            <w:vAlign w:val="center"/>
          </w:tcPr>
          <w:p w14:paraId="5CEEE97C" w14:textId="77777777" w:rsidR="00362742" w:rsidRPr="003C6EE9" w:rsidRDefault="00362742" w:rsidP="00362742">
            <w:pPr>
              <w:rPr>
                <w:rFonts w:ascii="仿宋" w:eastAsia="仿宋" w:hAnsi="仿宋" w:cs="Arial" w:hint="eastAsia"/>
                <w:sz w:val="24"/>
              </w:rPr>
            </w:pPr>
          </w:p>
        </w:tc>
        <w:tc>
          <w:tcPr>
            <w:tcW w:w="1560" w:type="dxa"/>
            <w:vAlign w:val="center"/>
          </w:tcPr>
          <w:p w14:paraId="5480324E" w14:textId="77777777" w:rsidR="00362742" w:rsidRPr="00132FF9" w:rsidRDefault="00362742" w:rsidP="009A3EEE">
            <w:pPr>
              <w:pStyle w:val="a8"/>
              <w:widowControl/>
              <w:spacing w:line="23" w:lineRule="atLeast"/>
              <w:jc w:val="center"/>
              <w:rPr>
                <w:rFonts w:ascii="仿宋" w:eastAsia="仿宋" w:hAnsi="仿宋" w:cs="仿宋_GB2312" w:hint="eastAsia"/>
                <w:color w:val="000000"/>
              </w:rPr>
            </w:pPr>
          </w:p>
        </w:tc>
        <w:tc>
          <w:tcPr>
            <w:tcW w:w="1701" w:type="dxa"/>
            <w:vAlign w:val="center"/>
          </w:tcPr>
          <w:p w14:paraId="5516C8A1" w14:textId="77777777" w:rsidR="00362742" w:rsidRPr="00132FF9" w:rsidRDefault="00362742">
            <w:pPr>
              <w:jc w:val="center"/>
              <w:rPr>
                <w:rFonts w:ascii="仿宋" w:eastAsia="仿宋" w:hAnsi="仿宋" w:cs="Arial" w:hint="eastAsia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661BB0B6" w14:textId="77777777" w:rsidR="00362742" w:rsidRPr="00DA02E4" w:rsidRDefault="00362742" w:rsidP="006F35CF">
            <w:pPr>
              <w:pStyle w:val="a8"/>
              <w:widowControl/>
              <w:spacing w:line="23" w:lineRule="atLeast"/>
              <w:jc w:val="center"/>
              <w:rPr>
                <w:rFonts w:ascii="仿宋" w:eastAsia="仿宋" w:hAnsi="仿宋" w:cs="仿宋_GB2312" w:hint="eastAsia"/>
                <w:color w:val="000000"/>
              </w:rPr>
            </w:pPr>
          </w:p>
        </w:tc>
        <w:tc>
          <w:tcPr>
            <w:tcW w:w="1701" w:type="dxa"/>
            <w:vAlign w:val="center"/>
          </w:tcPr>
          <w:p w14:paraId="4F57295B" w14:textId="77777777" w:rsidR="00362742" w:rsidRDefault="00362742" w:rsidP="00362742">
            <w:pPr>
              <w:rPr>
                <w:rFonts w:ascii="仿宋" w:eastAsia="仿宋" w:hAnsi="仿宋" w:cs="Arial" w:hint="eastAsia"/>
                <w:sz w:val="24"/>
              </w:rPr>
            </w:pPr>
          </w:p>
        </w:tc>
      </w:tr>
      <w:tr w:rsidR="00362742" w14:paraId="276DD758" w14:textId="77777777" w:rsidTr="009F1A30">
        <w:tc>
          <w:tcPr>
            <w:tcW w:w="959" w:type="dxa"/>
            <w:vAlign w:val="center"/>
          </w:tcPr>
          <w:p w14:paraId="7B489D03" w14:textId="77777777" w:rsidR="00362742" w:rsidRPr="00132FF9" w:rsidRDefault="00362742" w:rsidP="009A3EEE">
            <w:pPr>
              <w:pStyle w:val="a8"/>
              <w:widowControl/>
              <w:spacing w:line="23" w:lineRule="atLeast"/>
              <w:jc w:val="center"/>
              <w:rPr>
                <w:rFonts w:ascii="仿宋" w:eastAsia="仿宋" w:hAnsi="仿宋" w:cs="仿宋_GB2312" w:hint="eastAsia"/>
                <w:color w:val="000000"/>
              </w:rPr>
            </w:pPr>
          </w:p>
        </w:tc>
        <w:tc>
          <w:tcPr>
            <w:tcW w:w="1701" w:type="dxa"/>
            <w:vAlign w:val="center"/>
          </w:tcPr>
          <w:p w14:paraId="2BBC691D" w14:textId="77777777" w:rsidR="00362742" w:rsidRPr="003C6EE9" w:rsidRDefault="00362742" w:rsidP="003C6EE9">
            <w:pPr>
              <w:jc w:val="center"/>
              <w:rPr>
                <w:rFonts w:ascii="仿宋" w:eastAsia="仿宋" w:hAnsi="仿宋" w:cs="Arial" w:hint="eastAsia"/>
                <w:sz w:val="24"/>
              </w:rPr>
            </w:pPr>
          </w:p>
        </w:tc>
        <w:tc>
          <w:tcPr>
            <w:tcW w:w="4252" w:type="dxa"/>
            <w:vAlign w:val="center"/>
          </w:tcPr>
          <w:p w14:paraId="76193C19" w14:textId="77777777" w:rsidR="00362742" w:rsidRPr="003C6EE9" w:rsidRDefault="00362742" w:rsidP="00362742">
            <w:pPr>
              <w:rPr>
                <w:rFonts w:ascii="仿宋" w:eastAsia="仿宋" w:hAnsi="仿宋" w:cs="Arial" w:hint="eastAsia"/>
                <w:sz w:val="24"/>
              </w:rPr>
            </w:pPr>
          </w:p>
        </w:tc>
        <w:tc>
          <w:tcPr>
            <w:tcW w:w="1560" w:type="dxa"/>
            <w:vAlign w:val="center"/>
          </w:tcPr>
          <w:p w14:paraId="41237E9F" w14:textId="77777777" w:rsidR="00362742" w:rsidRPr="00132FF9" w:rsidRDefault="00362742" w:rsidP="009A3EEE">
            <w:pPr>
              <w:pStyle w:val="a8"/>
              <w:widowControl/>
              <w:spacing w:line="23" w:lineRule="atLeast"/>
              <w:jc w:val="center"/>
              <w:rPr>
                <w:rFonts w:ascii="仿宋" w:eastAsia="仿宋" w:hAnsi="仿宋" w:cs="仿宋_GB2312" w:hint="eastAsia"/>
                <w:color w:val="000000"/>
              </w:rPr>
            </w:pPr>
          </w:p>
        </w:tc>
        <w:tc>
          <w:tcPr>
            <w:tcW w:w="1701" w:type="dxa"/>
            <w:vAlign w:val="center"/>
          </w:tcPr>
          <w:p w14:paraId="09BD7733" w14:textId="77777777" w:rsidR="00362742" w:rsidRPr="00132FF9" w:rsidRDefault="00362742">
            <w:pPr>
              <w:jc w:val="center"/>
              <w:rPr>
                <w:rFonts w:ascii="仿宋" w:eastAsia="仿宋" w:hAnsi="仿宋" w:cs="Arial" w:hint="eastAsia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4492A669" w14:textId="77777777" w:rsidR="00362742" w:rsidRPr="00DA02E4" w:rsidRDefault="00362742" w:rsidP="006F35CF">
            <w:pPr>
              <w:pStyle w:val="a8"/>
              <w:widowControl/>
              <w:spacing w:line="23" w:lineRule="atLeast"/>
              <w:jc w:val="center"/>
              <w:rPr>
                <w:rFonts w:ascii="仿宋" w:eastAsia="仿宋" w:hAnsi="仿宋" w:cs="仿宋_GB2312" w:hint="eastAsia"/>
                <w:color w:val="000000"/>
              </w:rPr>
            </w:pPr>
          </w:p>
        </w:tc>
        <w:tc>
          <w:tcPr>
            <w:tcW w:w="1701" w:type="dxa"/>
            <w:vAlign w:val="center"/>
          </w:tcPr>
          <w:p w14:paraId="4906DD8A" w14:textId="77777777" w:rsidR="00362742" w:rsidRDefault="00362742" w:rsidP="00362742">
            <w:pPr>
              <w:rPr>
                <w:rFonts w:ascii="仿宋" w:eastAsia="仿宋" w:hAnsi="仿宋" w:cs="Arial" w:hint="eastAsia"/>
                <w:sz w:val="24"/>
              </w:rPr>
            </w:pPr>
          </w:p>
        </w:tc>
      </w:tr>
      <w:tr w:rsidR="00362742" w14:paraId="0D4C0008" w14:textId="77777777" w:rsidTr="009F1A30">
        <w:tc>
          <w:tcPr>
            <w:tcW w:w="959" w:type="dxa"/>
            <w:vAlign w:val="center"/>
          </w:tcPr>
          <w:p w14:paraId="13734D68" w14:textId="77777777" w:rsidR="00362742" w:rsidRPr="00132FF9" w:rsidRDefault="00362742" w:rsidP="009A3EEE">
            <w:pPr>
              <w:pStyle w:val="a8"/>
              <w:widowControl/>
              <w:spacing w:line="23" w:lineRule="atLeast"/>
              <w:jc w:val="center"/>
              <w:rPr>
                <w:rFonts w:ascii="仿宋" w:eastAsia="仿宋" w:hAnsi="仿宋" w:cs="仿宋_GB2312" w:hint="eastAsia"/>
                <w:color w:val="000000"/>
              </w:rPr>
            </w:pPr>
          </w:p>
        </w:tc>
        <w:tc>
          <w:tcPr>
            <w:tcW w:w="1701" w:type="dxa"/>
            <w:vAlign w:val="center"/>
          </w:tcPr>
          <w:p w14:paraId="496D531E" w14:textId="77777777" w:rsidR="00362742" w:rsidRPr="003C6EE9" w:rsidRDefault="00362742" w:rsidP="003C6EE9">
            <w:pPr>
              <w:jc w:val="center"/>
              <w:rPr>
                <w:rFonts w:ascii="仿宋" w:eastAsia="仿宋" w:hAnsi="仿宋" w:cs="Arial" w:hint="eastAsia"/>
                <w:sz w:val="24"/>
              </w:rPr>
            </w:pPr>
          </w:p>
        </w:tc>
        <w:tc>
          <w:tcPr>
            <w:tcW w:w="4252" w:type="dxa"/>
            <w:vAlign w:val="center"/>
          </w:tcPr>
          <w:p w14:paraId="021A728E" w14:textId="77777777" w:rsidR="00362742" w:rsidRPr="003C6EE9" w:rsidRDefault="00362742" w:rsidP="00362742">
            <w:pPr>
              <w:rPr>
                <w:rFonts w:ascii="仿宋" w:eastAsia="仿宋" w:hAnsi="仿宋" w:cs="Arial" w:hint="eastAsia"/>
                <w:sz w:val="24"/>
              </w:rPr>
            </w:pPr>
          </w:p>
        </w:tc>
        <w:tc>
          <w:tcPr>
            <w:tcW w:w="1560" w:type="dxa"/>
            <w:vAlign w:val="center"/>
          </w:tcPr>
          <w:p w14:paraId="4BA95E18" w14:textId="77777777" w:rsidR="00362742" w:rsidRPr="00132FF9" w:rsidRDefault="00362742" w:rsidP="009A3EEE">
            <w:pPr>
              <w:pStyle w:val="a8"/>
              <w:widowControl/>
              <w:spacing w:line="23" w:lineRule="atLeast"/>
              <w:jc w:val="center"/>
              <w:rPr>
                <w:rFonts w:ascii="仿宋" w:eastAsia="仿宋" w:hAnsi="仿宋" w:cs="仿宋_GB2312" w:hint="eastAsia"/>
                <w:color w:val="000000"/>
              </w:rPr>
            </w:pPr>
          </w:p>
        </w:tc>
        <w:tc>
          <w:tcPr>
            <w:tcW w:w="1701" w:type="dxa"/>
            <w:vAlign w:val="center"/>
          </w:tcPr>
          <w:p w14:paraId="3B8B9484" w14:textId="77777777" w:rsidR="00362742" w:rsidRPr="00132FF9" w:rsidRDefault="00362742">
            <w:pPr>
              <w:jc w:val="center"/>
              <w:rPr>
                <w:rFonts w:ascii="仿宋" w:eastAsia="仿宋" w:hAnsi="仿宋" w:cs="Arial" w:hint="eastAsia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74CD559B" w14:textId="77777777" w:rsidR="00362742" w:rsidRPr="00DA02E4" w:rsidRDefault="00362742" w:rsidP="006F35CF">
            <w:pPr>
              <w:pStyle w:val="a8"/>
              <w:widowControl/>
              <w:spacing w:line="23" w:lineRule="atLeast"/>
              <w:jc w:val="center"/>
              <w:rPr>
                <w:rFonts w:ascii="仿宋" w:eastAsia="仿宋" w:hAnsi="仿宋" w:cs="仿宋_GB2312" w:hint="eastAsia"/>
                <w:color w:val="000000"/>
              </w:rPr>
            </w:pPr>
          </w:p>
        </w:tc>
        <w:tc>
          <w:tcPr>
            <w:tcW w:w="1701" w:type="dxa"/>
            <w:vAlign w:val="center"/>
          </w:tcPr>
          <w:p w14:paraId="045A0A5B" w14:textId="77777777" w:rsidR="00362742" w:rsidRDefault="00362742" w:rsidP="00362742">
            <w:pPr>
              <w:rPr>
                <w:rFonts w:ascii="仿宋" w:eastAsia="仿宋" w:hAnsi="仿宋" w:cs="Arial" w:hint="eastAsia"/>
                <w:sz w:val="24"/>
              </w:rPr>
            </w:pPr>
          </w:p>
        </w:tc>
      </w:tr>
      <w:tr w:rsidR="00362742" w14:paraId="7885D0E9" w14:textId="77777777" w:rsidTr="009F1A30">
        <w:tc>
          <w:tcPr>
            <w:tcW w:w="959" w:type="dxa"/>
            <w:vAlign w:val="center"/>
          </w:tcPr>
          <w:p w14:paraId="4F8B7761" w14:textId="77777777" w:rsidR="00362742" w:rsidRPr="00132FF9" w:rsidRDefault="00362742" w:rsidP="009A3EEE">
            <w:pPr>
              <w:pStyle w:val="a8"/>
              <w:widowControl/>
              <w:spacing w:line="23" w:lineRule="atLeast"/>
              <w:jc w:val="center"/>
              <w:rPr>
                <w:rFonts w:ascii="仿宋" w:eastAsia="仿宋" w:hAnsi="仿宋" w:cs="仿宋_GB2312" w:hint="eastAsia"/>
                <w:color w:val="000000"/>
              </w:rPr>
            </w:pPr>
          </w:p>
        </w:tc>
        <w:tc>
          <w:tcPr>
            <w:tcW w:w="1701" w:type="dxa"/>
            <w:vAlign w:val="center"/>
          </w:tcPr>
          <w:p w14:paraId="346FAA11" w14:textId="77777777" w:rsidR="00362742" w:rsidRPr="003C6EE9" w:rsidRDefault="00362742" w:rsidP="003C6EE9">
            <w:pPr>
              <w:jc w:val="center"/>
              <w:rPr>
                <w:rFonts w:ascii="仿宋" w:eastAsia="仿宋" w:hAnsi="仿宋" w:cs="Arial" w:hint="eastAsia"/>
                <w:sz w:val="24"/>
              </w:rPr>
            </w:pPr>
          </w:p>
        </w:tc>
        <w:tc>
          <w:tcPr>
            <w:tcW w:w="4252" w:type="dxa"/>
            <w:vAlign w:val="center"/>
          </w:tcPr>
          <w:p w14:paraId="3ADC223F" w14:textId="77777777" w:rsidR="00362742" w:rsidRPr="003C6EE9" w:rsidRDefault="00362742" w:rsidP="00362742">
            <w:pPr>
              <w:rPr>
                <w:rFonts w:ascii="仿宋" w:eastAsia="仿宋" w:hAnsi="仿宋" w:cs="Arial" w:hint="eastAsia"/>
                <w:sz w:val="24"/>
              </w:rPr>
            </w:pPr>
          </w:p>
        </w:tc>
        <w:tc>
          <w:tcPr>
            <w:tcW w:w="1560" w:type="dxa"/>
            <w:vAlign w:val="center"/>
          </w:tcPr>
          <w:p w14:paraId="2A1A9D16" w14:textId="77777777" w:rsidR="00362742" w:rsidRPr="00132FF9" w:rsidRDefault="00362742" w:rsidP="009A3EEE">
            <w:pPr>
              <w:pStyle w:val="a8"/>
              <w:widowControl/>
              <w:spacing w:line="23" w:lineRule="atLeast"/>
              <w:jc w:val="center"/>
              <w:rPr>
                <w:rFonts w:ascii="仿宋" w:eastAsia="仿宋" w:hAnsi="仿宋" w:cs="仿宋_GB2312" w:hint="eastAsia"/>
                <w:color w:val="000000"/>
              </w:rPr>
            </w:pPr>
          </w:p>
        </w:tc>
        <w:tc>
          <w:tcPr>
            <w:tcW w:w="1701" w:type="dxa"/>
            <w:vAlign w:val="center"/>
          </w:tcPr>
          <w:p w14:paraId="5A09126F" w14:textId="77777777" w:rsidR="00362742" w:rsidRPr="00132FF9" w:rsidRDefault="00362742">
            <w:pPr>
              <w:jc w:val="center"/>
              <w:rPr>
                <w:rFonts w:ascii="仿宋" w:eastAsia="仿宋" w:hAnsi="仿宋" w:cs="Arial" w:hint="eastAsia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29150411" w14:textId="77777777" w:rsidR="00362742" w:rsidRPr="00DA02E4" w:rsidRDefault="00362742" w:rsidP="006F35CF">
            <w:pPr>
              <w:pStyle w:val="a8"/>
              <w:widowControl/>
              <w:spacing w:line="23" w:lineRule="atLeast"/>
              <w:jc w:val="center"/>
              <w:rPr>
                <w:rFonts w:ascii="仿宋" w:eastAsia="仿宋" w:hAnsi="仿宋" w:cs="仿宋_GB2312" w:hint="eastAsia"/>
                <w:color w:val="000000"/>
              </w:rPr>
            </w:pPr>
          </w:p>
        </w:tc>
        <w:tc>
          <w:tcPr>
            <w:tcW w:w="1701" w:type="dxa"/>
            <w:vAlign w:val="center"/>
          </w:tcPr>
          <w:p w14:paraId="2649CE8D" w14:textId="77777777" w:rsidR="00362742" w:rsidRDefault="00362742" w:rsidP="00362742">
            <w:pPr>
              <w:rPr>
                <w:rFonts w:ascii="仿宋" w:eastAsia="仿宋" w:hAnsi="仿宋" w:cs="Arial" w:hint="eastAsia"/>
                <w:sz w:val="24"/>
              </w:rPr>
            </w:pPr>
          </w:p>
        </w:tc>
      </w:tr>
      <w:tr w:rsidR="00362742" w14:paraId="7CAE8FDF" w14:textId="77777777" w:rsidTr="009F1A30">
        <w:tc>
          <w:tcPr>
            <w:tcW w:w="959" w:type="dxa"/>
            <w:vAlign w:val="center"/>
          </w:tcPr>
          <w:p w14:paraId="106EF3E5" w14:textId="77777777" w:rsidR="00362742" w:rsidRPr="00132FF9" w:rsidRDefault="00362742" w:rsidP="009A3EEE">
            <w:pPr>
              <w:pStyle w:val="a8"/>
              <w:widowControl/>
              <w:spacing w:line="23" w:lineRule="atLeast"/>
              <w:jc w:val="center"/>
              <w:rPr>
                <w:rFonts w:ascii="仿宋" w:eastAsia="仿宋" w:hAnsi="仿宋" w:cs="仿宋_GB2312" w:hint="eastAsia"/>
                <w:color w:val="000000"/>
              </w:rPr>
            </w:pPr>
          </w:p>
        </w:tc>
        <w:tc>
          <w:tcPr>
            <w:tcW w:w="1701" w:type="dxa"/>
            <w:vAlign w:val="center"/>
          </w:tcPr>
          <w:p w14:paraId="0B8F508A" w14:textId="77777777" w:rsidR="00362742" w:rsidRPr="003C6EE9" w:rsidRDefault="00362742" w:rsidP="003C6EE9">
            <w:pPr>
              <w:jc w:val="center"/>
              <w:rPr>
                <w:rFonts w:ascii="仿宋" w:eastAsia="仿宋" w:hAnsi="仿宋" w:cs="Arial" w:hint="eastAsia"/>
                <w:sz w:val="24"/>
              </w:rPr>
            </w:pPr>
          </w:p>
        </w:tc>
        <w:tc>
          <w:tcPr>
            <w:tcW w:w="4252" w:type="dxa"/>
            <w:vAlign w:val="center"/>
          </w:tcPr>
          <w:p w14:paraId="14118864" w14:textId="77777777" w:rsidR="00362742" w:rsidRPr="003C6EE9" w:rsidRDefault="00362742" w:rsidP="00362742">
            <w:pPr>
              <w:rPr>
                <w:rFonts w:ascii="仿宋" w:eastAsia="仿宋" w:hAnsi="仿宋" w:cs="Arial" w:hint="eastAsia"/>
                <w:sz w:val="24"/>
              </w:rPr>
            </w:pPr>
          </w:p>
        </w:tc>
        <w:tc>
          <w:tcPr>
            <w:tcW w:w="1560" w:type="dxa"/>
            <w:vAlign w:val="center"/>
          </w:tcPr>
          <w:p w14:paraId="7FAA1806" w14:textId="77777777" w:rsidR="00362742" w:rsidRPr="00132FF9" w:rsidRDefault="00362742" w:rsidP="009A3EEE">
            <w:pPr>
              <w:pStyle w:val="a8"/>
              <w:widowControl/>
              <w:spacing w:line="23" w:lineRule="atLeast"/>
              <w:jc w:val="center"/>
              <w:rPr>
                <w:rFonts w:ascii="仿宋" w:eastAsia="仿宋" w:hAnsi="仿宋" w:cs="仿宋_GB2312" w:hint="eastAsia"/>
                <w:color w:val="000000"/>
              </w:rPr>
            </w:pPr>
          </w:p>
        </w:tc>
        <w:tc>
          <w:tcPr>
            <w:tcW w:w="1701" w:type="dxa"/>
            <w:vAlign w:val="center"/>
          </w:tcPr>
          <w:p w14:paraId="3B68AB1F" w14:textId="77777777" w:rsidR="00362742" w:rsidRPr="00132FF9" w:rsidRDefault="00362742">
            <w:pPr>
              <w:jc w:val="center"/>
              <w:rPr>
                <w:rFonts w:ascii="仿宋" w:eastAsia="仿宋" w:hAnsi="仿宋" w:cs="Arial" w:hint="eastAsia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3979915D" w14:textId="77777777" w:rsidR="00362742" w:rsidRPr="00DA02E4" w:rsidRDefault="00362742" w:rsidP="006F35CF">
            <w:pPr>
              <w:pStyle w:val="a8"/>
              <w:widowControl/>
              <w:spacing w:line="23" w:lineRule="atLeast"/>
              <w:jc w:val="center"/>
              <w:rPr>
                <w:rFonts w:ascii="仿宋" w:eastAsia="仿宋" w:hAnsi="仿宋" w:cs="仿宋_GB2312" w:hint="eastAsia"/>
                <w:color w:val="000000"/>
              </w:rPr>
            </w:pPr>
          </w:p>
        </w:tc>
        <w:tc>
          <w:tcPr>
            <w:tcW w:w="1701" w:type="dxa"/>
            <w:vAlign w:val="center"/>
          </w:tcPr>
          <w:p w14:paraId="07CA731B" w14:textId="77777777" w:rsidR="00362742" w:rsidRDefault="00362742" w:rsidP="00362742">
            <w:pPr>
              <w:rPr>
                <w:rFonts w:ascii="仿宋" w:eastAsia="仿宋" w:hAnsi="仿宋" w:cs="Arial" w:hint="eastAsia"/>
                <w:sz w:val="24"/>
              </w:rPr>
            </w:pPr>
          </w:p>
        </w:tc>
      </w:tr>
      <w:tr w:rsidR="00362742" w14:paraId="6164D9A9" w14:textId="77777777" w:rsidTr="009F1A30">
        <w:tc>
          <w:tcPr>
            <w:tcW w:w="959" w:type="dxa"/>
            <w:vAlign w:val="center"/>
          </w:tcPr>
          <w:p w14:paraId="2B3D796A" w14:textId="77777777" w:rsidR="00362742" w:rsidRPr="00132FF9" w:rsidRDefault="00362742" w:rsidP="009A3EEE">
            <w:pPr>
              <w:pStyle w:val="a8"/>
              <w:widowControl/>
              <w:spacing w:line="23" w:lineRule="atLeast"/>
              <w:jc w:val="center"/>
              <w:rPr>
                <w:rFonts w:ascii="仿宋" w:eastAsia="仿宋" w:hAnsi="仿宋" w:cs="仿宋_GB2312" w:hint="eastAsia"/>
                <w:color w:val="000000"/>
              </w:rPr>
            </w:pPr>
          </w:p>
        </w:tc>
        <w:tc>
          <w:tcPr>
            <w:tcW w:w="1701" w:type="dxa"/>
            <w:vAlign w:val="center"/>
          </w:tcPr>
          <w:p w14:paraId="70678EA7" w14:textId="77777777" w:rsidR="00362742" w:rsidRPr="003C6EE9" w:rsidRDefault="00362742" w:rsidP="003C6EE9">
            <w:pPr>
              <w:jc w:val="center"/>
              <w:rPr>
                <w:rFonts w:ascii="仿宋" w:eastAsia="仿宋" w:hAnsi="仿宋" w:cs="Arial" w:hint="eastAsia"/>
                <w:sz w:val="24"/>
              </w:rPr>
            </w:pPr>
          </w:p>
        </w:tc>
        <w:tc>
          <w:tcPr>
            <w:tcW w:w="4252" w:type="dxa"/>
            <w:vAlign w:val="center"/>
          </w:tcPr>
          <w:p w14:paraId="4FD890E2" w14:textId="77777777" w:rsidR="00362742" w:rsidRPr="003C6EE9" w:rsidRDefault="00362742" w:rsidP="00362742">
            <w:pPr>
              <w:rPr>
                <w:rFonts w:ascii="仿宋" w:eastAsia="仿宋" w:hAnsi="仿宋" w:cs="Arial" w:hint="eastAsia"/>
                <w:sz w:val="24"/>
              </w:rPr>
            </w:pPr>
          </w:p>
        </w:tc>
        <w:tc>
          <w:tcPr>
            <w:tcW w:w="1560" w:type="dxa"/>
            <w:vAlign w:val="center"/>
          </w:tcPr>
          <w:p w14:paraId="423AFD73" w14:textId="77777777" w:rsidR="00362742" w:rsidRPr="00132FF9" w:rsidRDefault="00362742" w:rsidP="009A3EEE">
            <w:pPr>
              <w:pStyle w:val="a8"/>
              <w:widowControl/>
              <w:spacing w:line="23" w:lineRule="atLeast"/>
              <w:jc w:val="center"/>
              <w:rPr>
                <w:rFonts w:ascii="仿宋" w:eastAsia="仿宋" w:hAnsi="仿宋" w:cs="仿宋_GB2312" w:hint="eastAsia"/>
                <w:color w:val="000000"/>
              </w:rPr>
            </w:pPr>
          </w:p>
        </w:tc>
        <w:tc>
          <w:tcPr>
            <w:tcW w:w="1701" w:type="dxa"/>
            <w:vAlign w:val="center"/>
          </w:tcPr>
          <w:p w14:paraId="6C1A0C53" w14:textId="77777777" w:rsidR="00362742" w:rsidRPr="00132FF9" w:rsidRDefault="00362742">
            <w:pPr>
              <w:jc w:val="center"/>
              <w:rPr>
                <w:rFonts w:ascii="仿宋" w:eastAsia="仿宋" w:hAnsi="仿宋" w:cs="Arial" w:hint="eastAsia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3E57CD67" w14:textId="77777777" w:rsidR="00362742" w:rsidRPr="00DA02E4" w:rsidRDefault="00362742" w:rsidP="006F35CF">
            <w:pPr>
              <w:pStyle w:val="a8"/>
              <w:widowControl/>
              <w:spacing w:line="23" w:lineRule="atLeast"/>
              <w:jc w:val="center"/>
              <w:rPr>
                <w:rFonts w:ascii="仿宋" w:eastAsia="仿宋" w:hAnsi="仿宋" w:cs="仿宋_GB2312" w:hint="eastAsia"/>
                <w:color w:val="000000"/>
              </w:rPr>
            </w:pPr>
          </w:p>
        </w:tc>
        <w:tc>
          <w:tcPr>
            <w:tcW w:w="1701" w:type="dxa"/>
            <w:vAlign w:val="center"/>
          </w:tcPr>
          <w:p w14:paraId="496FCEFF" w14:textId="77777777" w:rsidR="00362742" w:rsidRDefault="00362742" w:rsidP="00362742">
            <w:pPr>
              <w:rPr>
                <w:rFonts w:ascii="仿宋" w:eastAsia="仿宋" w:hAnsi="仿宋" w:cs="Arial" w:hint="eastAsia"/>
                <w:sz w:val="24"/>
              </w:rPr>
            </w:pPr>
          </w:p>
        </w:tc>
      </w:tr>
      <w:tr w:rsidR="00362742" w14:paraId="1FD49005" w14:textId="77777777" w:rsidTr="009F1A30">
        <w:tc>
          <w:tcPr>
            <w:tcW w:w="959" w:type="dxa"/>
            <w:vAlign w:val="center"/>
          </w:tcPr>
          <w:p w14:paraId="08C084E8" w14:textId="77777777" w:rsidR="00362742" w:rsidRPr="00132FF9" w:rsidRDefault="00362742" w:rsidP="009A3EEE">
            <w:pPr>
              <w:pStyle w:val="a8"/>
              <w:widowControl/>
              <w:spacing w:line="23" w:lineRule="atLeast"/>
              <w:jc w:val="center"/>
              <w:rPr>
                <w:rFonts w:ascii="仿宋" w:eastAsia="仿宋" w:hAnsi="仿宋" w:cs="仿宋_GB2312" w:hint="eastAsia"/>
                <w:color w:val="000000"/>
              </w:rPr>
            </w:pPr>
          </w:p>
        </w:tc>
        <w:tc>
          <w:tcPr>
            <w:tcW w:w="1701" w:type="dxa"/>
            <w:vAlign w:val="center"/>
          </w:tcPr>
          <w:p w14:paraId="5CB77C2A" w14:textId="77777777" w:rsidR="00362742" w:rsidRPr="003C6EE9" w:rsidRDefault="00362742" w:rsidP="003C6EE9">
            <w:pPr>
              <w:jc w:val="center"/>
              <w:rPr>
                <w:rFonts w:ascii="仿宋" w:eastAsia="仿宋" w:hAnsi="仿宋" w:cs="Arial" w:hint="eastAsia"/>
                <w:sz w:val="24"/>
              </w:rPr>
            </w:pPr>
          </w:p>
        </w:tc>
        <w:tc>
          <w:tcPr>
            <w:tcW w:w="4252" w:type="dxa"/>
            <w:vAlign w:val="center"/>
          </w:tcPr>
          <w:p w14:paraId="062346D4" w14:textId="77777777" w:rsidR="00362742" w:rsidRPr="003C6EE9" w:rsidRDefault="00362742" w:rsidP="00362742">
            <w:pPr>
              <w:rPr>
                <w:rFonts w:ascii="仿宋" w:eastAsia="仿宋" w:hAnsi="仿宋" w:cs="Arial" w:hint="eastAsia"/>
                <w:sz w:val="24"/>
              </w:rPr>
            </w:pPr>
          </w:p>
        </w:tc>
        <w:tc>
          <w:tcPr>
            <w:tcW w:w="1560" w:type="dxa"/>
            <w:vAlign w:val="center"/>
          </w:tcPr>
          <w:p w14:paraId="1260F841" w14:textId="77777777" w:rsidR="00362742" w:rsidRPr="00132FF9" w:rsidRDefault="00362742" w:rsidP="009A3EEE">
            <w:pPr>
              <w:pStyle w:val="a8"/>
              <w:widowControl/>
              <w:spacing w:line="23" w:lineRule="atLeast"/>
              <w:jc w:val="center"/>
              <w:rPr>
                <w:rFonts w:ascii="仿宋" w:eastAsia="仿宋" w:hAnsi="仿宋" w:cs="仿宋_GB2312" w:hint="eastAsia"/>
                <w:color w:val="000000"/>
              </w:rPr>
            </w:pPr>
          </w:p>
        </w:tc>
        <w:tc>
          <w:tcPr>
            <w:tcW w:w="1701" w:type="dxa"/>
            <w:vAlign w:val="center"/>
          </w:tcPr>
          <w:p w14:paraId="2D2082CC" w14:textId="77777777" w:rsidR="00362742" w:rsidRPr="00132FF9" w:rsidRDefault="00362742">
            <w:pPr>
              <w:jc w:val="center"/>
              <w:rPr>
                <w:rFonts w:ascii="仿宋" w:eastAsia="仿宋" w:hAnsi="仿宋" w:cs="Arial" w:hint="eastAsia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534693E4" w14:textId="77777777" w:rsidR="00362742" w:rsidRPr="00DA02E4" w:rsidRDefault="00362742" w:rsidP="006F35CF">
            <w:pPr>
              <w:pStyle w:val="a8"/>
              <w:widowControl/>
              <w:spacing w:line="23" w:lineRule="atLeast"/>
              <w:jc w:val="center"/>
              <w:rPr>
                <w:rFonts w:ascii="仿宋" w:eastAsia="仿宋" w:hAnsi="仿宋" w:cs="仿宋_GB2312" w:hint="eastAsia"/>
                <w:color w:val="000000"/>
              </w:rPr>
            </w:pPr>
          </w:p>
        </w:tc>
        <w:tc>
          <w:tcPr>
            <w:tcW w:w="1701" w:type="dxa"/>
            <w:vAlign w:val="center"/>
          </w:tcPr>
          <w:p w14:paraId="55A46C1E" w14:textId="77777777" w:rsidR="00362742" w:rsidRDefault="00362742" w:rsidP="00362742">
            <w:pPr>
              <w:rPr>
                <w:rFonts w:ascii="仿宋" w:eastAsia="仿宋" w:hAnsi="仿宋" w:cs="Arial" w:hint="eastAsia"/>
                <w:sz w:val="24"/>
              </w:rPr>
            </w:pPr>
          </w:p>
        </w:tc>
      </w:tr>
      <w:tr w:rsidR="00362742" w14:paraId="33D599F3" w14:textId="77777777" w:rsidTr="009F1A30">
        <w:tc>
          <w:tcPr>
            <w:tcW w:w="959" w:type="dxa"/>
            <w:vAlign w:val="center"/>
          </w:tcPr>
          <w:p w14:paraId="441B16A3" w14:textId="77777777" w:rsidR="00362742" w:rsidRPr="00132FF9" w:rsidRDefault="00362742" w:rsidP="009A3EEE">
            <w:pPr>
              <w:pStyle w:val="a8"/>
              <w:widowControl/>
              <w:spacing w:line="23" w:lineRule="atLeast"/>
              <w:jc w:val="center"/>
              <w:rPr>
                <w:rFonts w:ascii="仿宋" w:eastAsia="仿宋" w:hAnsi="仿宋" w:cs="仿宋_GB2312" w:hint="eastAsia"/>
                <w:color w:val="000000"/>
              </w:rPr>
            </w:pPr>
          </w:p>
        </w:tc>
        <w:tc>
          <w:tcPr>
            <w:tcW w:w="1701" w:type="dxa"/>
            <w:vAlign w:val="center"/>
          </w:tcPr>
          <w:p w14:paraId="5E403EE9" w14:textId="77777777" w:rsidR="00362742" w:rsidRPr="003C6EE9" w:rsidRDefault="00362742" w:rsidP="003C6EE9">
            <w:pPr>
              <w:jc w:val="center"/>
              <w:rPr>
                <w:rFonts w:ascii="仿宋" w:eastAsia="仿宋" w:hAnsi="仿宋" w:cs="Arial" w:hint="eastAsia"/>
                <w:sz w:val="24"/>
              </w:rPr>
            </w:pPr>
          </w:p>
        </w:tc>
        <w:tc>
          <w:tcPr>
            <w:tcW w:w="4252" w:type="dxa"/>
            <w:vAlign w:val="center"/>
          </w:tcPr>
          <w:p w14:paraId="61BA465C" w14:textId="77777777" w:rsidR="00362742" w:rsidRPr="003C6EE9" w:rsidRDefault="00362742" w:rsidP="00362742">
            <w:pPr>
              <w:rPr>
                <w:rFonts w:ascii="仿宋" w:eastAsia="仿宋" w:hAnsi="仿宋" w:cs="Arial" w:hint="eastAsia"/>
                <w:sz w:val="24"/>
              </w:rPr>
            </w:pPr>
          </w:p>
        </w:tc>
        <w:tc>
          <w:tcPr>
            <w:tcW w:w="1560" w:type="dxa"/>
            <w:vAlign w:val="center"/>
          </w:tcPr>
          <w:p w14:paraId="422A2FD5" w14:textId="77777777" w:rsidR="00362742" w:rsidRPr="00132FF9" w:rsidRDefault="00362742" w:rsidP="009A3EEE">
            <w:pPr>
              <w:pStyle w:val="a8"/>
              <w:widowControl/>
              <w:spacing w:line="23" w:lineRule="atLeast"/>
              <w:jc w:val="center"/>
              <w:rPr>
                <w:rFonts w:ascii="仿宋" w:eastAsia="仿宋" w:hAnsi="仿宋" w:cs="仿宋_GB2312" w:hint="eastAsia"/>
                <w:color w:val="000000"/>
              </w:rPr>
            </w:pPr>
          </w:p>
        </w:tc>
        <w:tc>
          <w:tcPr>
            <w:tcW w:w="1701" w:type="dxa"/>
            <w:vAlign w:val="center"/>
          </w:tcPr>
          <w:p w14:paraId="6779D43F" w14:textId="77777777" w:rsidR="00362742" w:rsidRPr="00132FF9" w:rsidRDefault="00362742">
            <w:pPr>
              <w:jc w:val="center"/>
              <w:rPr>
                <w:rFonts w:ascii="仿宋" w:eastAsia="仿宋" w:hAnsi="仿宋" w:cs="Arial" w:hint="eastAsia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47D054DF" w14:textId="77777777" w:rsidR="00362742" w:rsidRPr="00DA02E4" w:rsidRDefault="00362742" w:rsidP="006F35CF">
            <w:pPr>
              <w:pStyle w:val="a8"/>
              <w:widowControl/>
              <w:spacing w:line="23" w:lineRule="atLeast"/>
              <w:jc w:val="center"/>
              <w:rPr>
                <w:rFonts w:ascii="仿宋" w:eastAsia="仿宋" w:hAnsi="仿宋" w:cs="仿宋_GB2312" w:hint="eastAsia"/>
                <w:color w:val="000000"/>
              </w:rPr>
            </w:pPr>
          </w:p>
        </w:tc>
        <w:tc>
          <w:tcPr>
            <w:tcW w:w="1701" w:type="dxa"/>
            <w:vAlign w:val="center"/>
          </w:tcPr>
          <w:p w14:paraId="1E54BCA4" w14:textId="77777777" w:rsidR="00362742" w:rsidRDefault="00362742" w:rsidP="00362742">
            <w:pPr>
              <w:rPr>
                <w:rFonts w:ascii="仿宋" w:eastAsia="仿宋" w:hAnsi="仿宋" w:cs="Arial" w:hint="eastAsia"/>
                <w:sz w:val="24"/>
              </w:rPr>
            </w:pPr>
          </w:p>
        </w:tc>
      </w:tr>
      <w:tr w:rsidR="00362742" w14:paraId="4FA3675D" w14:textId="77777777" w:rsidTr="009F1A30">
        <w:tc>
          <w:tcPr>
            <w:tcW w:w="959" w:type="dxa"/>
            <w:vAlign w:val="center"/>
          </w:tcPr>
          <w:p w14:paraId="6A143A06" w14:textId="77777777" w:rsidR="00362742" w:rsidRPr="00132FF9" w:rsidRDefault="00362742" w:rsidP="009A3EEE">
            <w:pPr>
              <w:pStyle w:val="a8"/>
              <w:widowControl/>
              <w:spacing w:line="23" w:lineRule="atLeast"/>
              <w:jc w:val="center"/>
              <w:rPr>
                <w:rFonts w:ascii="仿宋" w:eastAsia="仿宋" w:hAnsi="仿宋" w:cs="仿宋_GB2312" w:hint="eastAsia"/>
                <w:color w:val="000000"/>
              </w:rPr>
            </w:pPr>
          </w:p>
        </w:tc>
        <w:tc>
          <w:tcPr>
            <w:tcW w:w="1701" w:type="dxa"/>
            <w:vAlign w:val="center"/>
          </w:tcPr>
          <w:p w14:paraId="2502DB03" w14:textId="77777777" w:rsidR="00362742" w:rsidRPr="003C6EE9" w:rsidRDefault="00362742" w:rsidP="003C6EE9">
            <w:pPr>
              <w:jc w:val="center"/>
              <w:rPr>
                <w:rFonts w:ascii="仿宋" w:eastAsia="仿宋" w:hAnsi="仿宋" w:cs="Arial" w:hint="eastAsia"/>
                <w:sz w:val="24"/>
              </w:rPr>
            </w:pPr>
          </w:p>
        </w:tc>
        <w:tc>
          <w:tcPr>
            <w:tcW w:w="4252" w:type="dxa"/>
            <w:vAlign w:val="center"/>
          </w:tcPr>
          <w:p w14:paraId="7998CBF7" w14:textId="77777777" w:rsidR="00362742" w:rsidRPr="003C6EE9" w:rsidRDefault="00362742" w:rsidP="00362742">
            <w:pPr>
              <w:rPr>
                <w:rFonts w:ascii="仿宋" w:eastAsia="仿宋" w:hAnsi="仿宋" w:cs="Arial" w:hint="eastAsia"/>
                <w:sz w:val="24"/>
              </w:rPr>
            </w:pPr>
          </w:p>
        </w:tc>
        <w:tc>
          <w:tcPr>
            <w:tcW w:w="1560" w:type="dxa"/>
            <w:vAlign w:val="center"/>
          </w:tcPr>
          <w:p w14:paraId="75D5C6AD" w14:textId="77777777" w:rsidR="00362742" w:rsidRPr="00132FF9" w:rsidRDefault="00362742" w:rsidP="009A3EEE">
            <w:pPr>
              <w:pStyle w:val="a8"/>
              <w:widowControl/>
              <w:spacing w:line="23" w:lineRule="atLeast"/>
              <w:jc w:val="center"/>
              <w:rPr>
                <w:rFonts w:ascii="仿宋" w:eastAsia="仿宋" w:hAnsi="仿宋" w:cs="仿宋_GB2312" w:hint="eastAsia"/>
                <w:color w:val="000000"/>
              </w:rPr>
            </w:pPr>
          </w:p>
        </w:tc>
        <w:tc>
          <w:tcPr>
            <w:tcW w:w="1701" w:type="dxa"/>
            <w:vAlign w:val="center"/>
          </w:tcPr>
          <w:p w14:paraId="2533D61B" w14:textId="77777777" w:rsidR="00362742" w:rsidRPr="00132FF9" w:rsidRDefault="00362742">
            <w:pPr>
              <w:jc w:val="center"/>
              <w:rPr>
                <w:rFonts w:ascii="仿宋" w:eastAsia="仿宋" w:hAnsi="仿宋" w:cs="Arial" w:hint="eastAsia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50A99C01" w14:textId="77777777" w:rsidR="00362742" w:rsidRPr="00DA02E4" w:rsidRDefault="00362742" w:rsidP="006F35CF">
            <w:pPr>
              <w:pStyle w:val="a8"/>
              <w:widowControl/>
              <w:spacing w:line="23" w:lineRule="atLeast"/>
              <w:jc w:val="center"/>
              <w:rPr>
                <w:rFonts w:ascii="仿宋" w:eastAsia="仿宋" w:hAnsi="仿宋" w:cs="仿宋_GB2312" w:hint="eastAsia"/>
                <w:color w:val="000000"/>
              </w:rPr>
            </w:pPr>
          </w:p>
        </w:tc>
        <w:tc>
          <w:tcPr>
            <w:tcW w:w="1701" w:type="dxa"/>
            <w:vAlign w:val="center"/>
          </w:tcPr>
          <w:p w14:paraId="15D2B62C" w14:textId="77777777" w:rsidR="00362742" w:rsidRDefault="00362742" w:rsidP="00362742">
            <w:pPr>
              <w:rPr>
                <w:rFonts w:ascii="仿宋" w:eastAsia="仿宋" w:hAnsi="仿宋" w:cs="Arial" w:hint="eastAsia"/>
                <w:sz w:val="24"/>
              </w:rPr>
            </w:pPr>
          </w:p>
        </w:tc>
      </w:tr>
      <w:tr w:rsidR="00362742" w14:paraId="300FBDF6" w14:textId="77777777" w:rsidTr="009F1A30">
        <w:tc>
          <w:tcPr>
            <w:tcW w:w="959" w:type="dxa"/>
            <w:vAlign w:val="center"/>
          </w:tcPr>
          <w:p w14:paraId="3CEC7795" w14:textId="77777777" w:rsidR="00362742" w:rsidRPr="00132FF9" w:rsidRDefault="00362742" w:rsidP="009A3EEE">
            <w:pPr>
              <w:pStyle w:val="a8"/>
              <w:widowControl/>
              <w:spacing w:line="23" w:lineRule="atLeast"/>
              <w:jc w:val="center"/>
              <w:rPr>
                <w:rFonts w:ascii="仿宋" w:eastAsia="仿宋" w:hAnsi="仿宋" w:cs="仿宋_GB2312" w:hint="eastAsia"/>
                <w:color w:val="000000"/>
              </w:rPr>
            </w:pPr>
          </w:p>
        </w:tc>
        <w:tc>
          <w:tcPr>
            <w:tcW w:w="1701" w:type="dxa"/>
            <w:vAlign w:val="center"/>
          </w:tcPr>
          <w:p w14:paraId="56B463DF" w14:textId="77777777" w:rsidR="00362742" w:rsidRPr="003C6EE9" w:rsidRDefault="00362742" w:rsidP="003C6EE9">
            <w:pPr>
              <w:jc w:val="center"/>
              <w:rPr>
                <w:rFonts w:ascii="仿宋" w:eastAsia="仿宋" w:hAnsi="仿宋" w:cs="Arial" w:hint="eastAsia"/>
                <w:sz w:val="24"/>
              </w:rPr>
            </w:pPr>
          </w:p>
        </w:tc>
        <w:tc>
          <w:tcPr>
            <w:tcW w:w="4252" w:type="dxa"/>
            <w:vAlign w:val="center"/>
          </w:tcPr>
          <w:p w14:paraId="61684C8F" w14:textId="77777777" w:rsidR="00362742" w:rsidRPr="003C6EE9" w:rsidRDefault="00362742" w:rsidP="00362742">
            <w:pPr>
              <w:rPr>
                <w:rFonts w:ascii="仿宋" w:eastAsia="仿宋" w:hAnsi="仿宋" w:cs="Arial" w:hint="eastAsia"/>
                <w:sz w:val="24"/>
              </w:rPr>
            </w:pPr>
          </w:p>
        </w:tc>
        <w:tc>
          <w:tcPr>
            <w:tcW w:w="1560" w:type="dxa"/>
            <w:vAlign w:val="center"/>
          </w:tcPr>
          <w:p w14:paraId="794DEF06" w14:textId="77777777" w:rsidR="00362742" w:rsidRPr="00132FF9" w:rsidRDefault="00362742" w:rsidP="009A3EEE">
            <w:pPr>
              <w:pStyle w:val="a8"/>
              <w:widowControl/>
              <w:spacing w:line="23" w:lineRule="atLeast"/>
              <w:jc w:val="center"/>
              <w:rPr>
                <w:rFonts w:ascii="仿宋" w:eastAsia="仿宋" w:hAnsi="仿宋" w:cs="仿宋_GB2312" w:hint="eastAsia"/>
                <w:color w:val="000000"/>
              </w:rPr>
            </w:pPr>
          </w:p>
        </w:tc>
        <w:tc>
          <w:tcPr>
            <w:tcW w:w="1701" w:type="dxa"/>
            <w:vAlign w:val="center"/>
          </w:tcPr>
          <w:p w14:paraId="3DD7BAA8" w14:textId="77777777" w:rsidR="00362742" w:rsidRPr="00132FF9" w:rsidRDefault="00362742">
            <w:pPr>
              <w:jc w:val="center"/>
              <w:rPr>
                <w:rFonts w:ascii="仿宋" w:eastAsia="仿宋" w:hAnsi="仿宋" w:cs="Arial" w:hint="eastAsia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18209414" w14:textId="77777777" w:rsidR="00362742" w:rsidRPr="00DA02E4" w:rsidRDefault="00362742" w:rsidP="006F35CF">
            <w:pPr>
              <w:pStyle w:val="a8"/>
              <w:widowControl/>
              <w:spacing w:line="23" w:lineRule="atLeast"/>
              <w:jc w:val="center"/>
              <w:rPr>
                <w:rFonts w:ascii="仿宋" w:eastAsia="仿宋" w:hAnsi="仿宋" w:cs="仿宋_GB2312" w:hint="eastAsia"/>
                <w:color w:val="000000"/>
              </w:rPr>
            </w:pPr>
          </w:p>
        </w:tc>
        <w:tc>
          <w:tcPr>
            <w:tcW w:w="1701" w:type="dxa"/>
            <w:vAlign w:val="center"/>
          </w:tcPr>
          <w:p w14:paraId="34DD7CF6" w14:textId="77777777" w:rsidR="00362742" w:rsidRDefault="00362742" w:rsidP="00362742">
            <w:pPr>
              <w:rPr>
                <w:rFonts w:ascii="仿宋" w:eastAsia="仿宋" w:hAnsi="仿宋" w:cs="Arial" w:hint="eastAsia"/>
                <w:sz w:val="24"/>
              </w:rPr>
            </w:pPr>
          </w:p>
        </w:tc>
      </w:tr>
      <w:tr w:rsidR="00362742" w14:paraId="71F544D2" w14:textId="77777777" w:rsidTr="009F1A30">
        <w:tc>
          <w:tcPr>
            <w:tcW w:w="959" w:type="dxa"/>
            <w:vAlign w:val="center"/>
          </w:tcPr>
          <w:p w14:paraId="13AF6AE9" w14:textId="77777777" w:rsidR="00362742" w:rsidRPr="00132FF9" w:rsidRDefault="00362742" w:rsidP="009A3EEE">
            <w:pPr>
              <w:pStyle w:val="a8"/>
              <w:widowControl/>
              <w:spacing w:line="23" w:lineRule="atLeast"/>
              <w:jc w:val="center"/>
              <w:rPr>
                <w:rFonts w:ascii="仿宋" w:eastAsia="仿宋" w:hAnsi="仿宋" w:cs="仿宋_GB2312" w:hint="eastAsia"/>
                <w:color w:val="000000"/>
              </w:rPr>
            </w:pPr>
          </w:p>
        </w:tc>
        <w:tc>
          <w:tcPr>
            <w:tcW w:w="1701" w:type="dxa"/>
            <w:vAlign w:val="center"/>
          </w:tcPr>
          <w:p w14:paraId="4BA53447" w14:textId="77777777" w:rsidR="00362742" w:rsidRPr="003C6EE9" w:rsidRDefault="00362742" w:rsidP="003C6EE9">
            <w:pPr>
              <w:jc w:val="center"/>
              <w:rPr>
                <w:rFonts w:ascii="仿宋" w:eastAsia="仿宋" w:hAnsi="仿宋" w:cs="Arial" w:hint="eastAsia"/>
                <w:sz w:val="24"/>
              </w:rPr>
            </w:pPr>
          </w:p>
        </w:tc>
        <w:tc>
          <w:tcPr>
            <w:tcW w:w="4252" w:type="dxa"/>
            <w:vAlign w:val="center"/>
          </w:tcPr>
          <w:p w14:paraId="1BD35426" w14:textId="77777777" w:rsidR="00362742" w:rsidRPr="003C6EE9" w:rsidRDefault="00362742" w:rsidP="00362742">
            <w:pPr>
              <w:rPr>
                <w:rFonts w:ascii="仿宋" w:eastAsia="仿宋" w:hAnsi="仿宋" w:cs="Arial" w:hint="eastAsia"/>
                <w:sz w:val="24"/>
              </w:rPr>
            </w:pPr>
          </w:p>
        </w:tc>
        <w:tc>
          <w:tcPr>
            <w:tcW w:w="1560" w:type="dxa"/>
            <w:vAlign w:val="center"/>
          </w:tcPr>
          <w:p w14:paraId="154FECCE" w14:textId="77777777" w:rsidR="00362742" w:rsidRPr="00132FF9" w:rsidRDefault="00362742" w:rsidP="009A3EEE">
            <w:pPr>
              <w:pStyle w:val="a8"/>
              <w:widowControl/>
              <w:spacing w:line="23" w:lineRule="atLeast"/>
              <w:jc w:val="center"/>
              <w:rPr>
                <w:rFonts w:ascii="仿宋" w:eastAsia="仿宋" w:hAnsi="仿宋" w:cs="仿宋_GB2312" w:hint="eastAsia"/>
                <w:color w:val="000000"/>
              </w:rPr>
            </w:pPr>
          </w:p>
        </w:tc>
        <w:tc>
          <w:tcPr>
            <w:tcW w:w="1701" w:type="dxa"/>
            <w:vAlign w:val="center"/>
          </w:tcPr>
          <w:p w14:paraId="363C5AC0" w14:textId="77777777" w:rsidR="00362742" w:rsidRPr="00132FF9" w:rsidRDefault="00362742">
            <w:pPr>
              <w:jc w:val="center"/>
              <w:rPr>
                <w:rFonts w:ascii="仿宋" w:eastAsia="仿宋" w:hAnsi="仿宋" w:cs="Arial" w:hint="eastAsia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44724F44" w14:textId="77777777" w:rsidR="00362742" w:rsidRPr="00DA02E4" w:rsidRDefault="00362742" w:rsidP="006F35CF">
            <w:pPr>
              <w:pStyle w:val="a8"/>
              <w:widowControl/>
              <w:spacing w:line="23" w:lineRule="atLeast"/>
              <w:jc w:val="center"/>
              <w:rPr>
                <w:rFonts w:ascii="仿宋" w:eastAsia="仿宋" w:hAnsi="仿宋" w:cs="仿宋_GB2312" w:hint="eastAsia"/>
                <w:color w:val="000000"/>
              </w:rPr>
            </w:pPr>
          </w:p>
        </w:tc>
        <w:tc>
          <w:tcPr>
            <w:tcW w:w="1701" w:type="dxa"/>
            <w:vAlign w:val="center"/>
          </w:tcPr>
          <w:p w14:paraId="7057C389" w14:textId="77777777" w:rsidR="00362742" w:rsidRDefault="00362742" w:rsidP="00362742">
            <w:pPr>
              <w:rPr>
                <w:rFonts w:ascii="仿宋" w:eastAsia="仿宋" w:hAnsi="仿宋" w:cs="Arial" w:hint="eastAsia"/>
                <w:sz w:val="24"/>
              </w:rPr>
            </w:pPr>
          </w:p>
        </w:tc>
      </w:tr>
      <w:tr w:rsidR="00362742" w14:paraId="14929006" w14:textId="77777777" w:rsidTr="009F1A30">
        <w:tc>
          <w:tcPr>
            <w:tcW w:w="959" w:type="dxa"/>
            <w:vAlign w:val="center"/>
          </w:tcPr>
          <w:p w14:paraId="2EA8854C" w14:textId="77777777" w:rsidR="00362742" w:rsidRPr="00132FF9" w:rsidRDefault="00362742" w:rsidP="009A3EEE">
            <w:pPr>
              <w:pStyle w:val="a8"/>
              <w:widowControl/>
              <w:spacing w:line="23" w:lineRule="atLeast"/>
              <w:jc w:val="center"/>
              <w:rPr>
                <w:rFonts w:ascii="仿宋" w:eastAsia="仿宋" w:hAnsi="仿宋" w:cs="仿宋_GB2312" w:hint="eastAsia"/>
                <w:color w:val="000000"/>
              </w:rPr>
            </w:pPr>
          </w:p>
        </w:tc>
        <w:tc>
          <w:tcPr>
            <w:tcW w:w="1701" w:type="dxa"/>
            <w:vAlign w:val="center"/>
          </w:tcPr>
          <w:p w14:paraId="120E85FC" w14:textId="77777777" w:rsidR="00362742" w:rsidRPr="003C6EE9" w:rsidRDefault="00362742" w:rsidP="003C6EE9">
            <w:pPr>
              <w:jc w:val="center"/>
              <w:rPr>
                <w:rFonts w:ascii="仿宋" w:eastAsia="仿宋" w:hAnsi="仿宋" w:cs="Arial" w:hint="eastAsia"/>
                <w:sz w:val="24"/>
              </w:rPr>
            </w:pPr>
          </w:p>
        </w:tc>
        <w:tc>
          <w:tcPr>
            <w:tcW w:w="4252" w:type="dxa"/>
            <w:vAlign w:val="center"/>
          </w:tcPr>
          <w:p w14:paraId="5236D210" w14:textId="77777777" w:rsidR="00362742" w:rsidRPr="003C6EE9" w:rsidRDefault="00362742" w:rsidP="00362742">
            <w:pPr>
              <w:rPr>
                <w:rFonts w:ascii="仿宋" w:eastAsia="仿宋" w:hAnsi="仿宋" w:cs="Arial" w:hint="eastAsia"/>
                <w:sz w:val="24"/>
              </w:rPr>
            </w:pPr>
          </w:p>
        </w:tc>
        <w:tc>
          <w:tcPr>
            <w:tcW w:w="1560" w:type="dxa"/>
            <w:vAlign w:val="center"/>
          </w:tcPr>
          <w:p w14:paraId="1C258E86" w14:textId="77777777" w:rsidR="00362742" w:rsidRPr="00132FF9" w:rsidRDefault="00362742" w:rsidP="009A3EEE">
            <w:pPr>
              <w:pStyle w:val="a8"/>
              <w:widowControl/>
              <w:spacing w:line="23" w:lineRule="atLeast"/>
              <w:jc w:val="center"/>
              <w:rPr>
                <w:rFonts w:ascii="仿宋" w:eastAsia="仿宋" w:hAnsi="仿宋" w:cs="仿宋_GB2312" w:hint="eastAsia"/>
                <w:color w:val="000000"/>
              </w:rPr>
            </w:pPr>
          </w:p>
        </w:tc>
        <w:tc>
          <w:tcPr>
            <w:tcW w:w="1701" w:type="dxa"/>
            <w:vAlign w:val="center"/>
          </w:tcPr>
          <w:p w14:paraId="67D974EE" w14:textId="77777777" w:rsidR="00362742" w:rsidRPr="00132FF9" w:rsidRDefault="00362742">
            <w:pPr>
              <w:jc w:val="center"/>
              <w:rPr>
                <w:rFonts w:ascii="仿宋" w:eastAsia="仿宋" w:hAnsi="仿宋" w:cs="Arial" w:hint="eastAsia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1C67CEE4" w14:textId="77777777" w:rsidR="00362742" w:rsidRPr="00DA02E4" w:rsidRDefault="00362742" w:rsidP="006F35CF">
            <w:pPr>
              <w:pStyle w:val="a8"/>
              <w:widowControl/>
              <w:spacing w:line="23" w:lineRule="atLeast"/>
              <w:jc w:val="center"/>
              <w:rPr>
                <w:rFonts w:ascii="仿宋" w:eastAsia="仿宋" w:hAnsi="仿宋" w:cs="仿宋_GB2312" w:hint="eastAsia"/>
                <w:color w:val="000000"/>
              </w:rPr>
            </w:pPr>
          </w:p>
        </w:tc>
        <w:tc>
          <w:tcPr>
            <w:tcW w:w="1701" w:type="dxa"/>
            <w:vAlign w:val="center"/>
          </w:tcPr>
          <w:p w14:paraId="5578C10A" w14:textId="77777777" w:rsidR="00362742" w:rsidRDefault="00362742" w:rsidP="00362742">
            <w:pPr>
              <w:rPr>
                <w:rFonts w:ascii="仿宋" w:eastAsia="仿宋" w:hAnsi="仿宋" w:cs="Arial" w:hint="eastAsia"/>
                <w:sz w:val="24"/>
              </w:rPr>
            </w:pPr>
          </w:p>
        </w:tc>
      </w:tr>
    </w:tbl>
    <w:p w14:paraId="268EA7FE" w14:textId="5968575A" w:rsidR="000766C5" w:rsidRDefault="007468B0" w:rsidP="009A7E37">
      <w:pPr>
        <w:pStyle w:val="a8"/>
        <w:widowControl/>
        <w:spacing w:before="0" w:beforeAutospacing="0" w:after="0" w:afterAutospacing="0" w:line="23" w:lineRule="atLeast"/>
        <w:rPr>
          <w:rFonts w:ascii="仿宋_GB2312" w:eastAsia="仿宋_GB2312" w:hAnsi="仿宋_GB2312" w:cs="仿宋_GB2312" w:hint="eastAsia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填写说明：由单位汇总，学科填写</w:t>
      </w:r>
      <w:r>
        <w:rPr>
          <w:rFonts w:ascii="仿宋_GB2312" w:eastAsia="仿宋_GB2312" w:hAnsi="仿宋_GB2312" w:cs="仿宋_GB2312"/>
          <w:color w:val="000000"/>
          <w:sz w:val="28"/>
          <w:szCs w:val="28"/>
        </w:rPr>
        <w:t>——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数理科学、信息科学、化与环境、材料与工程、农业与生物、医药卫生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依托单位（公章）</w:t>
      </w:r>
      <w:r w:rsidR="004644EE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 xml:space="preserve">                          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 xml:space="preserve"> 联系人：</w:t>
      </w:r>
      <w:r w:rsidR="004644EE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 xml:space="preserve">         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电话：</w:t>
      </w:r>
    </w:p>
    <w:sectPr w:rsidR="000766C5" w:rsidSect="00362742">
      <w:pgSz w:w="16838" w:h="11906" w:orient="landscape"/>
      <w:pgMar w:top="1797" w:right="1440" w:bottom="1797" w:left="1440" w:header="851" w:footer="992" w:gutter="0"/>
      <w:cols w:space="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2F6241" w14:textId="77777777" w:rsidR="00102B0F" w:rsidRDefault="00102B0F" w:rsidP="00EB7980">
      <w:r>
        <w:separator/>
      </w:r>
    </w:p>
  </w:endnote>
  <w:endnote w:type="continuationSeparator" w:id="0">
    <w:p w14:paraId="15BED531" w14:textId="77777777" w:rsidR="00102B0F" w:rsidRDefault="00102B0F" w:rsidP="00EB79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593F4B" w14:textId="77777777" w:rsidR="00102B0F" w:rsidRDefault="00102B0F" w:rsidP="00EB7980">
      <w:r>
        <w:separator/>
      </w:r>
    </w:p>
  </w:footnote>
  <w:footnote w:type="continuationSeparator" w:id="0">
    <w:p w14:paraId="62462161" w14:textId="77777777" w:rsidR="00102B0F" w:rsidRDefault="00102B0F" w:rsidP="00EB79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6875"/>
    <w:rsid w:val="8D78C50E"/>
    <w:rsid w:val="A6EDD658"/>
    <w:rsid w:val="BBCE818E"/>
    <w:rsid w:val="FB796337"/>
    <w:rsid w:val="FFDF668C"/>
    <w:rsid w:val="00010AC4"/>
    <w:rsid w:val="00015666"/>
    <w:rsid w:val="00015AFD"/>
    <w:rsid w:val="00021299"/>
    <w:rsid w:val="0002210F"/>
    <w:rsid w:val="000307E7"/>
    <w:rsid w:val="00033FD8"/>
    <w:rsid w:val="00034FDF"/>
    <w:rsid w:val="000441C4"/>
    <w:rsid w:val="00044A7F"/>
    <w:rsid w:val="00047131"/>
    <w:rsid w:val="00070E2E"/>
    <w:rsid w:val="000766C5"/>
    <w:rsid w:val="00083D45"/>
    <w:rsid w:val="000862E8"/>
    <w:rsid w:val="00090AF9"/>
    <w:rsid w:val="000A1EE6"/>
    <w:rsid w:val="000A3B5F"/>
    <w:rsid w:val="000C738F"/>
    <w:rsid w:val="000D570E"/>
    <w:rsid w:val="000E2893"/>
    <w:rsid w:val="000E6D7A"/>
    <w:rsid w:val="000F4CE6"/>
    <w:rsid w:val="00102B0F"/>
    <w:rsid w:val="001073F5"/>
    <w:rsid w:val="00111947"/>
    <w:rsid w:val="001159B6"/>
    <w:rsid w:val="001178A2"/>
    <w:rsid w:val="00132FF9"/>
    <w:rsid w:val="00153C6F"/>
    <w:rsid w:val="00161A08"/>
    <w:rsid w:val="001724C6"/>
    <w:rsid w:val="0018224E"/>
    <w:rsid w:val="00183989"/>
    <w:rsid w:val="001840F5"/>
    <w:rsid w:val="001B4A01"/>
    <w:rsid w:val="001C2BCA"/>
    <w:rsid w:val="001D6505"/>
    <w:rsid w:val="001F21B0"/>
    <w:rsid w:val="001F21B1"/>
    <w:rsid w:val="00215BBA"/>
    <w:rsid w:val="002276A4"/>
    <w:rsid w:val="00244CBF"/>
    <w:rsid w:val="00271BFE"/>
    <w:rsid w:val="00272274"/>
    <w:rsid w:val="00273211"/>
    <w:rsid w:val="002917C7"/>
    <w:rsid w:val="002A70CC"/>
    <w:rsid w:val="002A73D7"/>
    <w:rsid w:val="002F50AC"/>
    <w:rsid w:val="00302420"/>
    <w:rsid w:val="00310261"/>
    <w:rsid w:val="003139B4"/>
    <w:rsid w:val="003249AC"/>
    <w:rsid w:val="00326262"/>
    <w:rsid w:val="0033184A"/>
    <w:rsid w:val="00334067"/>
    <w:rsid w:val="00352317"/>
    <w:rsid w:val="003536F3"/>
    <w:rsid w:val="00362742"/>
    <w:rsid w:val="00362C21"/>
    <w:rsid w:val="003645A1"/>
    <w:rsid w:val="003721F5"/>
    <w:rsid w:val="00393D9A"/>
    <w:rsid w:val="003A2239"/>
    <w:rsid w:val="003B22F7"/>
    <w:rsid w:val="003C6EE9"/>
    <w:rsid w:val="003D1C6B"/>
    <w:rsid w:val="003D5B34"/>
    <w:rsid w:val="0042435B"/>
    <w:rsid w:val="0043731A"/>
    <w:rsid w:val="00441E70"/>
    <w:rsid w:val="004644EE"/>
    <w:rsid w:val="0047279E"/>
    <w:rsid w:val="004B444F"/>
    <w:rsid w:val="004B749D"/>
    <w:rsid w:val="004E7339"/>
    <w:rsid w:val="004F23FE"/>
    <w:rsid w:val="004F69E3"/>
    <w:rsid w:val="0050306A"/>
    <w:rsid w:val="00523CC7"/>
    <w:rsid w:val="00545844"/>
    <w:rsid w:val="005500F7"/>
    <w:rsid w:val="00560060"/>
    <w:rsid w:val="00567742"/>
    <w:rsid w:val="00576277"/>
    <w:rsid w:val="00590A3C"/>
    <w:rsid w:val="00595354"/>
    <w:rsid w:val="005B250E"/>
    <w:rsid w:val="005B70E3"/>
    <w:rsid w:val="005C2380"/>
    <w:rsid w:val="005D0302"/>
    <w:rsid w:val="005D1BE1"/>
    <w:rsid w:val="005D501E"/>
    <w:rsid w:val="005E3DB4"/>
    <w:rsid w:val="005F721B"/>
    <w:rsid w:val="005F77FE"/>
    <w:rsid w:val="006155E5"/>
    <w:rsid w:val="00625979"/>
    <w:rsid w:val="0062736F"/>
    <w:rsid w:val="00633F48"/>
    <w:rsid w:val="006374BB"/>
    <w:rsid w:val="00640F3C"/>
    <w:rsid w:val="00646170"/>
    <w:rsid w:val="0065179F"/>
    <w:rsid w:val="00651E49"/>
    <w:rsid w:val="00655CE2"/>
    <w:rsid w:val="0066003C"/>
    <w:rsid w:val="00684C01"/>
    <w:rsid w:val="006929DD"/>
    <w:rsid w:val="006C3C96"/>
    <w:rsid w:val="006E1F78"/>
    <w:rsid w:val="006E37E2"/>
    <w:rsid w:val="006F1A5F"/>
    <w:rsid w:val="006F35CF"/>
    <w:rsid w:val="0071138E"/>
    <w:rsid w:val="0072778C"/>
    <w:rsid w:val="00731999"/>
    <w:rsid w:val="0073199F"/>
    <w:rsid w:val="00741C32"/>
    <w:rsid w:val="00743073"/>
    <w:rsid w:val="007468B0"/>
    <w:rsid w:val="00755E53"/>
    <w:rsid w:val="00777175"/>
    <w:rsid w:val="00777BE0"/>
    <w:rsid w:val="007B44B1"/>
    <w:rsid w:val="007C0FC1"/>
    <w:rsid w:val="007C509D"/>
    <w:rsid w:val="007C5FF0"/>
    <w:rsid w:val="007D260B"/>
    <w:rsid w:val="007E257D"/>
    <w:rsid w:val="007E3303"/>
    <w:rsid w:val="00806D2D"/>
    <w:rsid w:val="008116CF"/>
    <w:rsid w:val="00815448"/>
    <w:rsid w:val="00832099"/>
    <w:rsid w:val="0085444F"/>
    <w:rsid w:val="00871985"/>
    <w:rsid w:val="008729A2"/>
    <w:rsid w:val="00893B49"/>
    <w:rsid w:val="00895D8C"/>
    <w:rsid w:val="008973FD"/>
    <w:rsid w:val="008E51F1"/>
    <w:rsid w:val="00901559"/>
    <w:rsid w:val="00905E8F"/>
    <w:rsid w:val="009077F2"/>
    <w:rsid w:val="009169F5"/>
    <w:rsid w:val="0091712A"/>
    <w:rsid w:val="00927784"/>
    <w:rsid w:val="00943D9B"/>
    <w:rsid w:val="0095163C"/>
    <w:rsid w:val="00954AAA"/>
    <w:rsid w:val="009602A5"/>
    <w:rsid w:val="00970214"/>
    <w:rsid w:val="00984B39"/>
    <w:rsid w:val="00996380"/>
    <w:rsid w:val="00996519"/>
    <w:rsid w:val="009A3DDF"/>
    <w:rsid w:val="009A3EEE"/>
    <w:rsid w:val="009A494F"/>
    <w:rsid w:val="009A7E37"/>
    <w:rsid w:val="009B3EB9"/>
    <w:rsid w:val="009B59F5"/>
    <w:rsid w:val="009D1C9D"/>
    <w:rsid w:val="009D6644"/>
    <w:rsid w:val="009F1A30"/>
    <w:rsid w:val="00A50185"/>
    <w:rsid w:val="00A52A8E"/>
    <w:rsid w:val="00A76EE5"/>
    <w:rsid w:val="00A84815"/>
    <w:rsid w:val="00A90AE0"/>
    <w:rsid w:val="00A91A1F"/>
    <w:rsid w:val="00AD1877"/>
    <w:rsid w:val="00AD4251"/>
    <w:rsid w:val="00AE0835"/>
    <w:rsid w:val="00AF3D66"/>
    <w:rsid w:val="00B24728"/>
    <w:rsid w:val="00B404AB"/>
    <w:rsid w:val="00B64F01"/>
    <w:rsid w:val="00B71B0F"/>
    <w:rsid w:val="00B85FC5"/>
    <w:rsid w:val="00BA48D8"/>
    <w:rsid w:val="00BB0831"/>
    <w:rsid w:val="00BB2581"/>
    <w:rsid w:val="00BB3926"/>
    <w:rsid w:val="00BB690E"/>
    <w:rsid w:val="00BC34B9"/>
    <w:rsid w:val="00BE0F15"/>
    <w:rsid w:val="00BE1CB6"/>
    <w:rsid w:val="00BF5533"/>
    <w:rsid w:val="00C16686"/>
    <w:rsid w:val="00C44318"/>
    <w:rsid w:val="00C44730"/>
    <w:rsid w:val="00C44B8D"/>
    <w:rsid w:val="00C44E0C"/>
    <w:rsid w:val="00C5425A"/>
    <w:rsid w:val="00C5773A"/>
    <w:rsid w:val="00C666C1"/>
    <w:rsid w:val="00C8174E"/>
    <w:rsid w:val="00CA2B2A"/>
    <w:rsid w:val="00CB1BD7"/>
    <w:rsid w:val="00CC5E40"/>
    <w:rsid w:val="00CF0188"/>
    <w:rsid w:val="00D0061A"/>
    <w:rsid w:val="00D20538"/>
    <w:rsid w:val="00D63A19"/>
    <w:rsid w:val="00D706C2"/>
    <w:rsid w:val="00D92611"/>
    <w:rsid w:val="00DA02E4"/>
    <w:rsid w:val="00DA2042"/>
    <w:rsid w:val="00DA390E"/>
    <w:rsid w:val="00DA66EF"/>
    <w:rsid w:val="00DC1609"/>
    <w:rsid w:val="00DC16F3"/>
    <w:rsid w:val="00DD147C"/>
    <w:rsid w:val="00DD2450"/>
    <w:rsid w:val="00DD32C2"/>
    <w:rsid w:val="00DD664F"/>
    <w:rsid w:val="00DE35DF"/>
    <w:rsid w:val="00DF3391"/>
    <w:rsid w:val="00DF6FEC"/>
    <w:rsid w:val="00E22B02"/>
    <w:rsid w:val="00E4055E"/>
    <w:rsid w:val="00E40805"/>
    <w:rsid w:val="00E47312"/>
    <w:rsid w:val="00E56879"/>
    <w:rsid w:val="00E60255"/>
    <w:rsid w:val="00E67860"/>
    <w:rsid w:val="00E91137"/>
    <w:rsid w:val="00E94F8E"/>
    <w:rsid w:val="00EA446D"/>
    <w:rsid w:val="00EB7980"/>
    <w:rsid w:val="00ED13D6"/>
    <w:rsid w:val="00ED61FF"/>
    <w:rsid w:val="00EE298A"/>
    <w:rsid w:val="00EE3A8E"/>
    <w:rsid w:val="00EE5D05"/>
    <w:rsid w:val="00EF2CF6"/>
    <w:rsid w:val="00EF6741"/>
    <w:rsid w:val="00F010B2"/>
    <w:rsid w:val="00F04043"/>
    <w:rsid w:val="00F07DBF"/>
    <w:rsid w:val="00F1472F"/>
    <w:rsid w:val="00F1476D"/>
    <w:rsid w:val="00F15F40"/>
    <w:rsid w:val="00F3569A"/>
    <w:rsid w:val="00F41C4A"/>
    <w:rsid w:val="00F47D4C"/>
    <w:rsid w:val="00F50D09"/>
    <w:rsid w:val="00F51A3B"/>
    <w:rsid w:val="00F87D41"/>
    <w:rsid w:val="00FC5492"/>
    <w:rsid w:val="00FE2660"/>
    <w:rsid w:val="00FF0115"/>
    <w:rsid w:val="00FF34A1"/>
    <w:rsid w:val="00FF6875"/>
    <w:rsid w:val="1FDF2768"/>
    <w:rsid w:val="35461FE2"/>
    <w:rsid w:val="77FBFA82"/>
    <w:rsid w:val="7DDD2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0B9256"/>
  <w15:docId w15:val="{DB5E5F2C-E329-474C-8844-6BB6B5846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unhideWhenUsed/>
    <w:qFormat/>
  </w:style>
  <w:style w:type="paragraph" w:styleId="a4">
    <w:name w:val="footer"/>
    <w:basedOn w:val="a"/>
    <w:link w:val="a5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a9">
    <w:name w:val="Strong"/>
    <w:basedOn w:val="a0"/>
    <w:qFormat/>
    <w:rPr>
      <w:b/>
    </w:rPr>
  </w:style>
  <w:style w:type="character" w:styleId="aa">
    <w:name w:val="annotation reference"/>
    <w:uiPriority w:val="99"/>
    <w:unhideWhenUsed/>
    <w:qFormat/>
    <w:rPr>
      <w:sz w:val="21"/>
      <w:szCs w:val="21"/>
    </w:rPr>
  </w:style>
  <w:style w:type="character" w:customStyle="1" w:styleId="a7">
    <w:name w:val="页眉 字符"/>
    <w:basedOn w:val="a0"/>
    <w:link w:val="a6"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a5">
    <w:name w:val="页脚 字符"/>
    <w:basedOn w:val="a0"/>
    <w:link w:val="a4"/>
    <w:uiPriority w:val="99"/>
    <w:qFormat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746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6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</Words>
  <Characters>221</Characters>
  <Application>Microsoft Office Word</Application>
  <DocSecurity>0</DocSecurity>
  <Lines>1</Lines>
  <Paragraphs>1</Paragraphs>
  <ScaleCrop>false</ScaleCrop>
  <Company>HP</Company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肖佳</dc:creator>
  <cp:lastModifiedBy>lejun chen</cp:lastModifiedBy>
  <cp:revision>3</cp:revision>
  <cp:lastPrinted>2023-12-18T03:18:00Z</cp:lastPrinted>
  <dcterms:created xsi:type="dcterms:W3CDTF">2024-11-17T08:09:00Z</dcterms:created>
  <dcterms:modified xsi:type="dcterms:W3CDTF">2024-11-17T08:11:00Z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2052-11.8.2.10458</vt:lpwstr>
  </property>
</Properties>
</file>